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2520"/>
        <w:gridCol w:w="1710"/>
        <w:gridCol w:w="90"/>
        <w:gridCol w:w="900"/>
        <w:gridCol w:w="1620"/>
        <w:gridCol w:w="990"/>
      </w:tblGrid>
      <w:tr w:rsidR="00755689" w:rsidTr="00C663D0">
        <w:trPr>
          <w:trHeight w:val="648"/>
        </w:trPr>
        <w:tc>
          <w:tcPr>
            <w:tcW w:w="270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</w:tabs>
              <w:ind w:left="1068" w:hanging="1068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Facility:</w:t>
            </w:r>
            <w:r w:rsidRPr="00DB4008">
              <w:rPr>
                <w:b/>
                <w:bCs/>
                <w:sz w:val="20"/>
              </w:rPr>
              <w:tab/>
            </w:r>
          </w:p>
        </w:tc>
        <w:tc>
          <w:tcPr>
            <w:tcW w:w="522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  <w:tab w:val="left" w:pos="2400"/>
                <w:tab w:val="left" w:pos="3600"/>
              </w:tabs>
              <w:ind w:left="2400" w:hanging="2400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Process(es) Covered:</w:t>
            </w:r>
            <w:r w:rsidRPr="00DB4008">
              <w:rPr>
                <w:b/>
                <w:bCs/>
                <w:sz w:val="20"/>
              </w:rPr>
              <w:tab/>
            </w:r>
            <w:r w:rsidRPr="00DB4008">
              <w:rPr>
                <w:b/>
                <w:bCs/>
                <w:sz w:val="20"/>
              </w:rPr>
              <w:tab/>
            </w:r>
          </w:p>
        </w:tc>
        <w:tc>
          <w:tcPr>
            <w:tcW w:w="261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5862"/>
                <w:tab w:val="left" w:pos="-5670"/>
                <w:tab w:val="left" w:pos="-4950"/>
                <w:tab w:val="left" w:pos="-4230"/>
                <w:tab w:val="left" w:pos="-3882"/>
                <w:tab w:val="left" w:pos="-2790"/>
                <w:tab w:val="left" w:pos="-2550"/>
                <w:tab w:val="left" w:pos="-1350"/>
                <w:tab w:val="left" w:pos="-630"/>
                <w:tab w:val="left" w:pos="90"/>
                <w:tab w:val="left" w:pos="87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  <w:tab w:val="left" w:pos="9450"/>
                <w:tab w:val="left" w:pos="10170"/>
              </w:tabs>
              <w:ind w:left="870" w:hanging="870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 xml:space="preserve">HHS(s): </w:t>
            </w:r>
          </w:p>
        </w:tc>
      </w:tr>
      <w:tr w:rsidR="00755689" w:rsidRPr="00D66D09" w:rsidTr="00C663D0">
        <w:trPr>
          <w:trHeight w:val="292"/>
        </w:trPr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Completion Score History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Date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Part A Score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Part B Score</w:t>
            </w:r>
          </w:p>
        </w:tc>
      </w:tr>
      <w:tr w:rsidR="00775B66" w:rsidRPr="00D66D09" w:rsidTr="00C663D0">
        <w:trPr>
          <w:trHeight w:val="318"/>
        </w:trPr>
        <w:tc>
          <w:tcPr>
            <w:tcW w:w="2700" w:type="dxa"/>
            <w:gridSpan w:val="2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B66" w:rsidRPr="00DB4008" w:rsidRDefault="00775B66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B66" w:rsidRPr="00DB4008" w:rsidRDefault="00775B66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DB4008">
              <w:rPr>
                <w:bCs/>
                <w:sz w:val="20"/>
              </w:rPr>
              <w:t>xx/xx/xxxx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B66" w:rsidRPr="00DB4008" w:rsidRDefault="00775B66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DB4008">
              <w:rPr>
                <w:bCs/>
                <w:color w:val="FF0000"/>
                <w:sz w:val="20"/>
              </w:rPr>
              <w:t>xx</w:t>
            </w:r>
            <w:r w:rsidRPr="00DB4008">
              <w:rPr>
                <w:bCs/>
                <w:sz w:val="20"/>
              </w:rPr>
              <w:t>%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75B66" w:rsidRPr="00DB4008" w:rsidRDefault="00775B66" w:rsidP="003401D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  <w:r w:rsidRPr="00DB4008">
              <w:rPr>
                <w:bCs/>
                <w:color w:val="FF0000"/>
                <w:sz w:val="20"/>
              </w:rPr>
              <w:t>xx</w:t>
            </w:r>
            <w:r w:rsidRPr="00DB4008">
              <w:rPr>
                <w:bCs/>
                <w:sz w:val="20"/>
              </w:rPr>
              <w:t>%</w:t>
            </w:r>
          </w:p>
        </w:tc>
      </w:tr>
      <w:tr w:rsidR="00755689" w:rsidRPr="00D66D09" w:rsidTr="00C663D0">
        <w:trPr>
          <w:trHeight w:val="291"/>
        </w:trPr>
        <w:tc>
          <w:tcPr>
            <w:tcW w:w="2700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755689" w:rsidRPr="00D66D09" w:rsidTr="00CC79C3">
        <w:trPr>
          <w:trHeight w:val="720"/>
        </w:trPr>
        <w:tc>
          <w:tcPr>
            <w:tcW w:w="1053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CC79C3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</w:rPr>
            </w:pPr>
            <w:r w:rsidRPr="00DB4008">
              <w:rPr>
                <w:b/>
                <w:bCs/>
                <w:sz w:val="20"/>
              </w:rPr>
              <w:t>A.  PROCEDURE/POLICY REVIEW</w:t>
            </w:r>
          </w:p>
        </w:tc>
      </w:tr>
      <w:tr w:rsidR="00755689" w:rsidRPr="00D66D09" w:rsidTr="00775B66">
        <w:trPr>
          <w:cantSplit/>
          <w:trHeight w:val="317"/>
        </w:trPr>
        <w:tc>
          <w:tcPr>
            <w:tcW w:w="1053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Documents Reviewed</w:t>
            </w:r>
          </w:p>
        </w:tc>
      </w:tr>
      <w:tr w:rsidR="00755689" w:rsidRPr="00D66D09" w:rsidTr="00775B66">
        <w:trPr>
          <w:cantSplit/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Date Reviewed</w:t>
            </w:r>
          </w:p>
        </w:tc>
        <w:tc>
          <w:tcPr>
            <w:tcW w:w="5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Title of Document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Rev. #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Date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</w:rPr>
            </w:pPr>
            <w:r w:rsidRPr="00DB4008">
              <w:rPr>
                <w:b/>
                <w:bCs/>
                <w:sz w:val="20"/>
              </w:rPr>
              <w:t># Pgs.</w:t>
            </w:r>
          </w:p>
        </w:tc>
      </w:tr>
      <w:tr w:rsidR="00755689" w:rsidRPr="00D66D09" w:rsidTr="00775B66">
        <w:trPr>
          <w:cantSplit/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5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755689" w:rsidRPr="00D66D09" w:rsidTr="00775B66">
        <w:trPr>
          <w:cantSplit/>
          <w:trHeight w:val="317"/>
        </w:trPr>
        <w:tc>
          <w:tcPr>
            <w:tcW w:w="1620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5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55689" w:rsidRPr="00DB4008" w:rsidRDefault="00755689" w:rsidP="00775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Cs/>
                <w:sz w:val="20"/>
              </w:rPr>
            </w:pPr>
          </w:p>
        </w:tc>
      </w:tr>
      <w:tr w:rsidR="008F79CA" w:rsidTr="00B8549A">
        <w:trPr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Pr="00DB4008" w:rsidRDefault="00476F7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 w:rsidRPr="00DB4008">
              <w:rPr>
                <w:b/>
                <w:bCs/>
                <w:sz w:val="20"/>
                <w:szCs w:val="20"/>
              </w:rPr>
              <w:t>1</w:t>
            </w:r>
            <w:r w:rsidR="008F79CA" w:rsidRPr="00DB4008">
              <w:rPr>
                <w:b/>
                <w:bCs/>
                <w:sz w:val="20"/>
                <w:szCs w:val="20"/>
              </w:rPr>
              <w:t>)</w:t>
            </w:r>
            <w:r w:rsidR="008F79CA" w:rsidRPr="00DB4008">
              <w:rPr>
                <w:b/>
                <w:bCs/>
                <w:sz w:val="20"/>
                <w:szCs w:val="20"/>
              </w:rPr>
              <w:tab/>
              <w:t>CONSTRUCTION VERIFICATION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Pr="00DB4008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B4008"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F79CA" w:rsidRPr="00DB4008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B4008">
              <w:rPr>
                <w:b/>
                <w:bCs/>
                <w:sz w:val="20"/>
                <w:szCs w:val="20"/>
              </w:rPr>
              <w:t>Resp.</w:t>
            </w:r>
          </w:p>
          <w:p w:rsidR="008F79CA" w:rsidRPr="00DB4008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B4008"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8F79CA" w:rsidTr="00B8549A">
        <w:trPr>
          <w:trHeight w:val="720"/>
        </w:trPr>
        <w:tc>
          <w:tcPr>
            <w:tcW w:w="7920" w:type="dxa"/>
            <w:gridSpan w:val="6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Pr="00DB4008" w:rsidRDefault="008F79CA" w:rsidP="00476F7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i/>
                <w:sz w:val="20"/>
                <w:szCs w:val="20"/>
              </w:rPr>
            </w:pPr>
            <w:r w:rsidRPr="00DB4008">
              <w:rPr>
                <w:b/>
                <w:i/>
                <w:sz w:val="20"/>
                <w:szCs w:val="20"/>
              </w:rPr>
              <w:t>Item #</w:t>
            </w:r>
            <w:r w:rsidR="00476F71" w:rsidRPr="00DB4008">
              <w:rPr>
                <w:b/>
                <w:i/>
                <w:sz w:val="20"/>
                <w:szCs w:val="20"/>
              </w:rPr>
              <w:t>1</w:t>
            </w:r>
            <w:r w:rsidRPr="00DB4008">
              <w:rPr>
                <w:b/>
                <w:i/>
                <w:sz w:val="20"/>
                <w:szCs w:val="20"/>
              </w:rPr>
              <w:t xml:space="preserve"> Completion Score – We</w:t>
            </w:r>
            <w:r w:rsidR="00240207" w:rsidRPr="00DB4008">
              <w:rPr>
                <w:b/>
                <w:i/>
                <w:sz w:val="20"/>
                <w:szCs w:val="20"/>
              </w:rPr>
              <w:t>ighted 2</w:t>
            </w:r>
            <w:r w:rsidRPr="00DB4008">
              <w:rPr>
                <w:b/>
                <w:i/>
                <w:sz w:val="20"/>
                <w:szCs w:val="20"/>
              </w:rPr>
              <w:t xml:space="preserve">0% of </w:t>
            </w:r>
            <w:r w:rsidR="00260242" w:rsidRPr="00DB4008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Pr="00DB4008" w:rsidRDefault="00476F71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B4008">
              <w:rPr>
                <w:b/>
                <w:sz w:val="20"/>
                <w:szCs w:val="20"/>
              </w:rPr>
              <w:t xml:space="preserve">x / 3 = </w:t>
            </w:r>
            <w:r w:rsidRPr="00DB4008">
              <w:rPr>
                <w:b/>
                <w:color w:val="FF0000"/>
                <w:sz w:val="20"/>
                <w:szCs w:val="20"/>
              </w:rPr>
              <w:t>xx</w:t>
            </w:r>
            <w:r w:rsidRPr="00DB4008">
              <w:rPr>
                <w:b/>
                <w:sz w:val="20"/>
                <w:szCs w:val="20"/>
              </w:rPr>
              <w:t>%</w:t>
            </w:r>
          </w:p>
        </w:tc>
      </w:tr>
      <w:tr w:rsidR="008F79CA" w:rsidTr="00B8549A">
        <w:trPr>
          <w:cantSplit/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ab/>
              <w:t>Does the PSSR procedure define criteria and responsible individual(s) to enable confirmation that installed equipment and materials are in accordance with design specifications?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459.95425(2a)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B8549A">
        <w:trPr>
          <w:cantSplit/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Does the PSSR procedure define criteria and responsible individual(s) to enable confirmation that installed instruments and controls are in accordance with design specifications?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459.95425(2a)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B8549A">
        <w:trPr>
          <w:cantSplit/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  <w:r>
              <w:rPr>
                <w:sz w:val="20"/>
                <w:szCs w:val="20"/>
              </w:rPr>
              <w:tab/>
              <w:t>Does the PSSR procedure define criteria and responsible individual(s) to enable confirmation that construction work is in accordance with design specifications?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459.95425(2a)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8177F5">
        <w:tc>
          <w:tcPr>
            <w:tcW w:w="10530" w:type="dxa"/>
            <w:gridSpan w:val="8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auto"/>
            </w:tcBorders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</w:t>
            </w:r>
            <w:r w:rsidR="00476F71">
              <w:rPr>
                <w:b/>
                <w:bCs/>
                <w:sz w:val="20"/>
                <w:szCs w:val="20"/>
              </w:rPr>
              <w:t>onses to Questions under Issue 1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F79CA" w:rsidTr="008177F5">
        <w:trPr>
          <w:trHeight w:val="720"/>
        </w:trPr>
        <w:tc>
          <w:tcPr>
            <w:tcW w:w="7920" w:type="dxa"/>
            <w:gridSpan w:val="6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Default="009345E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F79CA">
              <w:rPr>
                <w:b/>
                <w:bCs/>
                <w:sz w:val="20"/>
                <w:szCs w:val="20"/>
              </w:rPr>
              <w:t>)</w:t>
            </w:r>
            <w:r w:rsidR="008F79CA">
              <w:rPr>
                <w:b/>
                <w:bCs/>
                <w:sz w:val="20"/>
                <w:szCs w:val="20"/>
              </w:rPr>
              <w:tab/>
              <w:t>VERIFICATION OF PROCEDURE DEVELOPMENT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8F79CA" w:rsidTr="00A347E0">
        <w:trPr>
          <w:trHeight w:val="720"/>
        </w:trPr>
        <w:tc>
          <w:tcPr>
            <w:tcW w:w="7920" w:type="dxa"/>
            <w:gridSpan w:val="6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 w:rsidP="009345E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i/>
                <w:sz w:val="20"/>
                <w:szCs w:val="20"/>
              </w:rPr>
            </w:pPr>
            <w:r w:rsidRPr="008B467F">
              <w:rPr>
                <w:b/>
                <w:i/>
                <w:sz w:val="20"/>
                <w:szCs w:val="20"/>
              </w:rPr>
              <w:t>Item #</w:t>
            </w:r>
            <w:r w:rsidR="009345EF" w:rsidRPr="008B467F">
              <w:rPr>
                <w:b/>
                <w:i/>
                <w:sz w:val="20"/>
                <w:szCs w:val="20"/>
              </w:rPr>
              <w:t>2</w:t>
            </w:r>
            <w:r w:rsidR="00240207" w:rsidRPr="008B467F">
              <w:rPr>
                <w:b/>
                <w:i/>
                <w:sz w:val="20"/>
                <w:szCs w:val="20"/>
              </w:rPr>
              <w:t xml:space="preserve"> Completion Score – Weighted 2</w:t>
            </w:r>
            <w:r w:rsidRPr="008B467F">
              <w:rPr>
                <w:b/>
                <w:i/>
                <w:sz w:val="20"/>
                <w:szCs w:val="20"/>
              </w:rPr>
              <w:t xml:space="preserve">0% of </w:t>
            </w:r>
            <w:r w:rsidR="00260242" w:rsidRPr="008B467F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9345E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2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8F79CA" w:rsidTr="00A347E0">
        <w:trPr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ab/>
              <w:t>Does the PSSR procedure define criteria and responsible individual(s) to enable confirmation that procedures are verified to be in place for: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459.95425(2b)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A347E0">
        <w:trPr>
          <w:trHeight w:val="720"/>
        </w:trPr>
        <w:tc>
          <w:tcPr>
            <w:tcW w:w="70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960"/>
              </w:tabs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ab/>
              <w:t xml:space="preserve">Standard Operating Procedures?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459.95425(2b)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A347E0">
        <w:trPr>
          <w:trHeight w:val="720"/>
        </w:trPr>
        <w:tc>
          <w:tcPr>
            <w:tcW w:w="70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960"/>
              </w:tabs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ab/>
              <w:t>Safe Work Practices?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459.95425(2b)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A347E0">
        <w:trPr>
          <w:trHeight w:val="720"/>
        </w:trPr>
        <w:tc>
          <w:tcPr>
            <w:tcW w:w="70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960"/>
              </w:tabs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ab/>
              <w:t xml:space="preserve">Maintenance Procedures?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459.95425(2b)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A347E0">
        <w:trPr>
          <w:trHeight w:val="720"/>
        </w:trPr>
        <w:tc>
          <w:tcPr>
            <w:tcW w:w="702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960"/>
              </w:tabs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d.</w:t>
            </w:r>
            <w:r>
              <w:rPr>
                <w:sz w:val="20"/>
                <w:szCs w:val="20"/>
              </w:rPr>
              <w:tab/>
              <w:t>Emergency Procedures?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459.95425(2b)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A347E0">
        <w:trPr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Does the PSSR procedure define criteria and responsible individual(s) to enable confirmation that procedures are verified to be adequate for: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459.95425(2b)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A347E0">
        <w:trPr>
          <w:trHeight w:val="720"/>
        </w:trPr>
        <w:tc>
          <w:tcPr>
            <w:tcW w:w="693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960"/>
              </w:tabs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ab/>
              <w:t xml:space="preserve">Standard Operating Procedures?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459.95425(2b)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A347E0">
        <w:trPr>
          <w:trHeight w:val="720"/>
        </w:trPr>
        <w:tc>
          <w:tcPr>
            <w:tcW w:w="693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960"/>
              </w:tabs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ab/>
              <w:t>Safe Work Practices?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459.95425(2b)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A347E0">
        <w:trPr>
          <w:trHeight w:val="720"/>
        </w:trPr>
        <w:tc>
          <w:tcPr>
            <w:tcW w:w="693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960"/>
              </w:tabs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ab/>
              <w:t xml:space="preserve">Maintenance Procedures?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459.95425(2b)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A347E0">
        <w:trPr>
          <w:trHeight w:val="720"/>
        </w:trPr>
        <w:tc>
          <w:tcPr>
            <w:tcW w:w="693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960"/>
              </w:tabs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ab/>
              <w:t>Emergency Procedures?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459.95425(2b)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8177F5">
        <w:tc>
          <w:tcPr>
            <w:tcW w:w="10530" w:type="dxa"/>
            <w:gridSpan w:val="8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</w:t>
            </w:r>
            <w:r w:rsidR="009345EF">
              <w:rPr>
                <w:b/>
                <w:bCs/>
                <w:sz w:val="20"/>
                <w:szCs w:val="20"/>
              </w:rPr>
              <w:t>onses to Questions under Issue 2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F79CA" w:rsidTr="008177F5">
        <w:trPr>
          <w:trHeight w:val="720"/>
        </w:trPr>
        <w:tc>
          <w:tcPr>
            <w:tcW w:w="7920" w:type="dxa"/>
            <w:gridSpan w:val="6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Default="006E4E07" w:rsidP="008F7F0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F79CA">
              <w:rPr>
                <w:b/>
                <w:bCs/>
                <w:sz w:val="20"/>
                <w:szCs w:val="20"/>
              </w:rPr>
              <w:t>)</w:t>
            </w:r>
            <w:r w:rsidR="008F79CA">
              <w:rPr>
                <w:b/>
                <w:bCs/>
                <w:sz w:val="20"/>
                <w:szCs w:val="20"/>
              </w:rPr>
              <w:tab/>
              <w:t>PERFORMANCE OF A P</w:t>
            </w:r>
            <w:r w:rsidR="008F7F0F">
              <w:rPr>
                <w:b/>
                <w:bCs/>
                <w:sz w:val="20"/>
                <w:szCs w:val="20"/>
              </w:rPr>
              <w:t>HA</w:t>
            </w:r>
            <w:r w:rsidR="008F79CA">
              <w:rPr>
                <w:b/>
                <w:bCs/>
                <w:sz w:val="20"/>
                <w:szCs w:val="20"/>
              </w:rPr>
              <w:t xml:space="preserve"> AND M</w:t>
            </w:r>
            <w:r w:rsidR="008F7F0F">
              <w:rPr>
                <w:b/>
                <w:bCs/>
                <w:sz w:val="20"/>
                <w:szCs w:val="20"/>
              </w:rPr>
              <w:t>OC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8F79CA" w:rsidTr="006E4E07">
        <w:trPr>
          <w:trHeight w:val="720"/>
        </w:trPr>
        <w:tc>
          <w:tcPr>
            <w:tcW w:w="7920" w:type="dxa"/>
            <w:gridSpan w:val="6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Pr="008B467F" w:rsidRDefault="008F79CA" w:rsidP="0024020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04" w:hanging="504"/>
              <w:rPr>
                <w:b/>
                <w:i/>
                <w:sz w:val="20"/>
                <w:szCs w:val="20"/>
              </w:rPr>
            </w:pPr>
            <w:r w:rsidRPr="008B467F">
              <w:rPr>
                <w:b/>
                <w:i/>
                <w:sz w:val="20"/>
                <w:szCs w:val="20"/>
              </w:rPr>
              <w:t>Item #</w:t>
            </w:r>
            <w:r w:rsidR="006E4E07" w:rsidRPr="008B467F">
              <w:rPr>
                <w:b/>
                <w:i/>
                <w:sz w:val="20"/>
                <w:szCs w:val="20"/>
              </w:rPr>
              <w:t>3</w:t>
            </w:r>
            <w:r w:rsidRPr="008B467F">
              <w:rPr>
                <w:b/>
                <w:i/>
                <w:sz w:val="20"/>
                <w:szCs w:val="20"/>
              </w:rPr>
              <w:t xml:space="preserve"> Completion Score – Weighted </w:t>
            </w:r>
            <w:r w:rsidR="00240207" w:rsidRPr="008B467F">
              <w:rPr>
                <w:b/>
                <w:i/>
                <w:sz w:val="20"/>
                <w:szCs w:val="20"/>
              </w:rPr>
              <w:t>2</w:t>
            </w:r>
            <w:r w:rsidRPr="008B467F">
              <w:rPr>
                <w:b/>
                <w:i/>
                <w:sz w:val="20"/>
                <w:szCs w:val="20"/>
              </w:rPr>
              <w:t xml:space="preserve">0% of </w:t>
            </w:r>
            <w:r w:rsidR="00260242" w:rsidRPr="008B467F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6E4E07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3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8F79CA" w:rsidTr="006E4E07">
        <w:trPr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Pr="008B467F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i/>
                <w:sz w:val="20"/>
                <w:szCs w:val="20"/>
              </w:rPr>
            </w:pPr>
            <w:r w:rsidRPr="008B467F">
              <w:rPr>
                <w:sz w:val="20"/>
                <w:szCs w:val="20"/>
              </w:rPr>
              <w:t>i.</w:t>
            </w:r>
            <w:r w:rsidRPr="008B467F">
              <w:rPr>
                <w:sz w:val="20"/>
                <w:szCs w:val="20"/>
              </w:rPr>
              <w:tab/>
              <w:t>Does the PSSR procedure require that a process hazard analysis be performed and designate the responsible individual(s)?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459.95425(2c)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6E4E07">
        <w:trPr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Pr="008B467F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i/>
                <w:sz w:val="20"/>
                <w:szCs w:val="20"/>
              </w:rPr>
            </w:pPr>
            <w:r w:rsidRPr="008B467F">
              <w:rPr>
                <w:sz w:val="20"/>
                <w:szCs w:val="20"/>
              </w:rPr>
              <w:t>ii.</w:t>
            </w:r>
            <w:r w:rsidRPr="008B467F">
              <w:rPr>
                <w:sz w:val="20"/>
                <w:szCs w:val="20"/>
              </w:rPr>
              <w:tab/>
              <w:t>Does the PSSR procedure require that all PHA recommendations be resolved prior to startup and designate the responsible individual(s)?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459.95425(2c)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6E4E07">
        <w:trPr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Pr="008B467F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ind w:left="510" w:hanging="510"/>
              <w:rPr>
                <w:i/>
                <w:sz w:val="20"/>
                <w:szCs w:val="20"/>
              </w:rPr>
            </w:pPr>
            <w:r w:rsidRPr="008B467F">
              <w:rPr>
                <w:sz w:val="20"/>
                <w:szCs w:val="20"/>
              </w:rPr>
              <w:t>iii.</w:t>
            </w:r>
            <w:r w:rsidRPr="008B467F">
              <w:rPr>
                <w:sz w:val="20"/>
                <w:szCs w:val="20"/>
              </w:rPr>
              <w:tab/>
              <w:t>Does the PSSR procedure require that an MOC be completed for all modifications of an existing process and designate the responsible individual(s)?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459.95425(2d)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8177F5">
        <w:tc>
          <w:tcPr>
            <w:tcW w:w="10530" w:type="dxa"/>
            <w:gridSpan w:val="8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8F79CA" w:rsidRPr="008B467F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8B467F">
              <w:rPr>
                <w:b/>
                <w:bCs/>
                <w:sz w:val="20"/>
                <w:szCs w:val="20"/>
              </w:rPr>
              <w:t>Notes/Comments Pertaining to Resp</w:t>
            </w:r>
            <w:r w:rsidR="006E4E07" w:rsidRPr="008B467F">
              <w:rPr>
                <w:b/>
                <w:bCs/>
                <w:sz w:val="20"/>
                <w:szCs w:val="20"/>
              </w:rPr>
              <w:t>onses to Questions under Issue 3</w:t>
            </w:r>
            <w:r w:rsidRPr="008B467F">
              <w:rPr>
                <w:b/>
                <w:bCs/>
                <w:sz w:val="20"/>
                <w:szCs w:val="20"/>
              </w:rPr>
              <w:t>):</w:t>
            </w:r>
          </w:p>
          <w:p w:rsidR="008F79CA" w:rsidRPr="008B467F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Pr="008B467F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F79CA" w:rsidTr="008177F5">
        <w:trPr>
          <w:trHeight w:val="720"/>
        </w:trPr>
        <w:tc>
          <w:tcPr>
            <w:tcW w:w="7920" w:type="dxa"/>
            <w:gridSpan w:val="6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Pr="008B467F" w:rsidRDefault="0017640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 w:rsidRPr="008B467F">
              <w:rPr>
                <w:b/>
                <w:bCs/>
                <w:sz w:val="20"/>
                <w:szCs w:val="20"/>
              </w:rPr>
              <w:t>4</w:t>
            </w:r>
            <w:r w:rsidR="008F79CA" w:rsidRPr="008B467F">
              <w:rPr>
                <w:b/>
                <w:bCs/>
                <w:sz w:val="20"/>
                <w:szCs w:val="20"/>
              </w:rPr>
              <w:t>)</w:t>
            </w:r>
            <w:r w:rsidR="008F79CA" w:rsidRPr="008B467F">
              <w:rPr>
                <w:b/>
                <w:bCs/>
                <w:sz w:val="20"/>
                <w:szCs w:val="20"/>
              </w:rPr>
              <w:tab/>
              <w:t>TRAINING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8F79CA" w:rsidTr="0017640C">
        <w:trPr>
          <w:trHeight w:val="720"/>
        </w:trPr>
        <w:tc>
          <w:tcPr>
            <w:tcW w:w="7920" w:type="dxa"/>
            <w:gridSpan w:val="6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Pr="008B467F" w:rsidRDefault="0017640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i/>
                <w:sz w:val="20"/>
                <w:szCs w:val="20"/>
              </w:rPr>
            </w:pPr>
            <w:r w:rsidRPr="008B467F">
              <w:rPr>
                <w:b/>
                <w:i/>
                <w:sz w:val="20"/>
                <w:szCs w:val="20"/>
              </w:rPr>
              <w:t>Item #4</w:t>
            </w:r>
            <w:r w:rsidR="00240207" w:rsidRPr="008B467F">
              <w:rPr>
                <w:b/>
                <w:i/>
                <w:sz w:val="20"/>
                <w:szCs w:val="20"/>
              </w:rPr>
              <w:t xml:space="preserve"> Completion Score – Weighted 2</w:t>
            </w:r>
            <w:r w:rsidR="008F79CA" w:rsidRPr="008B467F">
              <w:rPr>
                <w:b/>
                <w:i/>
                <w:sz w:val="20"/>
                <w:szCs w:val="20"/>
              </w:rPr>
              <w:t xml:space="preserve">0% of </w:t>
            </w:r>
            <w:r w:rsidR="00260242" w:rsidRPr="008B467F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17640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2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8F79CA" w:rsidTr="0017640C">
        <w:trPr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ab/>
              <w:t>Does the PSSR require that operating personnel are trained in the new process or change prior to their operating the process; and does the procedure define criteria for training and testing and the responsible individual(s)?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459.95425(2e)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17640C">
        <w:trPr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Does the PSSR procedure require that maintenance personnel are trained in the new process or change prior to their performing maintenance on the process; and does the procedure define criteria for training and testing and the responsible individual(s)?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459.95425(2e)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8177F5">
        <w:tc>
          <w:tcPr>
            <w:tcW w:w="10530" w:type="dxa"/>
            <w:gridSpan w:val="8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Responses to Qu</w:t>
            </w:r>
            <w:r w:rsidR="0017640C">
              <w:rPr>
                <w:b/>
                <w:bCs/>
                <w:sz w:val="20"/>
                <w:szCs w:val="20"/>
              </w:rPr>
              <w:t>estions under Issue 4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F79CA" w:rsidTr="008177F5">
        <w:trPr>
          <w:trHeight w:val="720"/>
        </w:trPr>
        <w:tc>
          <w:tcPr>
            <w:tcW w:w="7920" w:type="dxa"/>
            <w:gridSpan w:val="6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Default="0037757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  <w:r w:rsidR="008F79CA">
              <w:rPr>
                <w:b/>
                <w:bCs/>
                <w:sz w:val="20"/>
                <w:szCs w:val="20"/>
              </w:rPr>
              <w:t>)</w:t>
            </w:r>
            <w:r w:rsidR="008F79CA">
              <w:rPr>
                <w:b/>
                <w:bCs/>
                <w:sz w:val="20"/>
                <w:szCs w:val="20"/>
              </w:rPr>
              <w:tab/>
              <w:t>CONFIRMATION OF COMPLETION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8F79CA" w:rsidTr="0027344C">
        <w:trPr>
          <w:trHeight w:val="720"/>
        </w:trPr>
        <w:tc>
          <w:tcPr>
            <w:tcW w:w="7920" w:type="dxa"/>
            <w:gridSpan w:val="6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Pr="008B467F" w:rsidRDefault="008F79CA" w:rsidP="0037757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i/>
                <w:sz w:val="20"/>
                <w:szCs w:val="20"/>
              </w:rPr>
            </w:pPr>
            <w:r w:rsidRPr="008B467F">
              <w:rPr>
                <w:b/>
                <w:i/>
                <w:sz w:val="20"/>
                <w:szCs w:val="20"/>
              </w:rPr>
              <w:t>Item #</w:t>
            </w:r>
            <w:r w:rsidR="0037757F" w:rsidRPr="008B467F">
              <w:rPr>
                <w:b/>
                <w:i/>
                <w:sz w:val="20"/>
                <w:szCs w:val="20"/>
              </w:rPr>
              <w:t>5</w:t>
            </w:r>
            <w:r w:rsidR="00240207" w:rsidRPr="008B467F">
              <w:rPr>
                <w:b/>
                <w:i/>
                <w:sz w:val="20"/>
                <w:szCs w:val="20"/>
              </w:rPr>
              <w:t xml:space="preserve"> Completion Score – Weighted 10</w:t>
            </w:r>
            <w:r w:rsidRPr="008B467F">
              <w:rPr>
                <w:b/>
                <w:i/>
                <w:sz w:val="20"/>
                <w:szCs w:val="20"/>
              </w:rPr>
              <w:t xml:space="preserve">% of </w:t>
            </w:r>
            <w:r w:rsidR="00260242" w:rsidRPr="008B467F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37757F" w:rsidP="0037757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1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8F79CA" w:rsidTr="0027344C">
        <w:trPr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Pr="008B467F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 w:val="20"/>
                <w:szCs w:val="20"/>
              </w:rPr>
            </w:pPr>
            <w:r w:rsidRPr="008B467F">
              <w:rPr>
                <w:sz w:val="20"/>
                <w:szCs w:val="20"/>
              </w:rPr>
              <w:t>i.</w:t>
            </w:r>
            <w:r w:rsidRPr="008B467F">
              <w:rPr>
                <w:sz w:val="20"/>
                <w:szCs w:val="20"/>
              </w:rPr>
              <w:tab/>
              <w:t>Does the PSSR procedure define how it is confirmed that all program requirements are satisfied prior to starting the new process or implementing the change; and does the procedure define the responsible individual(s)?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459.95425(2)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8177F5">
        <w:tc>
          <w:tcPr>
            <w:tcW w:w="10530" w:type="dxa"/>
            <w:gridSpan w:val="8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8F79CA" w:rsidRPr="008B467F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8B467F">
              <w:rPr>
                <w:b/>
                <w:bCs/>
                <w:sz w:val="20"/>
                <w:szCs w:val="20"/>
              </w:rPr>
              <w:t>Notes/Comments Pertaining to Resp</w:t>
            </w:r>
            <w:r w:rsidR="0037757F" w:rsidRPr="008B467F">
              <w:rPr>
                <w:b/>
                <w:bCs/>
                <w:sz w:val="20"/>
                <w:szCs w:val="20"/>
              </w:rPr>
              <w:t>onses to Questions under Issue 5</w:t>
            </w:r>
            <w:r w:rsidRPr="008B467F">
              <w:rPr>
                <w:b/>
                <w:bCs/>
                <w:sz w:val="20"/>
                <w:szCs w:val="20"/>
              </w:rPr>
              <w:t>):</w:t>
            </w:r>
          </w:p>
          <w:p w:rsidR="008F79CA" w:rsidRPr="008B467F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Pr="008B467F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F79CA" w:rsidTr="008177F5">
        <w:trPr>
          <w:trHeight w:val="720"/>
        </w:trPr>
        <w:tc>
          <w:tcPr>
            <w:tcW w:w="7920" w:type="dxa"/>
            <w:gridSpan w:val="6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Pr="008B467F" w:rsidRDefault="00106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 w:rsidRPr="008B467F">
              <w:rPr>
                <w:b/>
                <w:bCs/>
                <w:sz w:val="20"/>
                <w:szCs w:val="20"/>
              </w:rPr>
              <w:t>6</w:t>
            </w:r>
            <w:r w:rsidR="008F79CA" w:rsidRPr="008B467F">
              <w:rPr>
                <w:b/>
                <w:bCs/>
                <w:sz w:val="20"/>
                <w:szCs w:val="20"/>
              </w:rPr>
              <w:t>)</w:t>
            </w:r>
            <w:r w:rsidR="008F79CA" w:rsidRPr="008B467F">
              <w:rPr>
                <w:b/>
                <w:bCs/>
                <w:sz w:val="20"/>
                <w:szCs w:val="20"/>
              </w:rPr>
              <w:tab/>
              <w:t>MANAGEMENT PLAN AND DOCUMENT CONTROL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8F79CA" w:rsidTr="0027344C">
        <w:trPr>
          <w:trHeight w:val="720"/>
        </w:trPr>
        <w:tc>
          <w:tcPr>
            <w:tcW w:w="7920" w:type="dxa"/>
            <w:gridSpan w:val="6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Pr="008B467F" w:rsidRDefault="00106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04" w:hanging="504"/>
              <w:rPr>
                <w:b/>
                <w:i/>
                <w:sz w:val="20"/>
                <w:szCs w:val="20"/>
              </w:rPr>
            </w:pPr>
            <w:r w:rsidRPr="008B467F">
              <w:rPr>
                <w:b/>
                <w:i/>
                <w:sz w:val="20"/>
                <w:szCs w:val="20"/>
              </w:rPr>
              <w:t>Item #6</w:t>
            </w:r>
            <w:r w:rsidR="00240207" w:rsidRPr="008B467F">
              <w:rPr>
                <w:b/>
                <w:i/>
                <w:sz w:val="20"/>
                <w:szCs w:val="20"/>
              </w:rPr>
              <w:t xml:space="preserve"> Completion Score – Weighted 10</w:t>
            </w:r>
            <w:r w:rsidR="008F79CA" w:rsidRPr="008B467F">
              <w:rPr>
                <w:b/>
                <w:i/>
                <w:sz w:val="20"/>
                <w:szCs w:val="20"/>
              </w:rPr>
              <w:t xml:space="preserve">% of </w:t>
            </w:r>
            <w:r w:rsidR="00260242" w:rsidRPr="008B467F">
              <w:rPr>
                <w:b/>
                <w:i/>
                <w:sz w:val="20"/>
                <w:szCs w:val="20"/>
              </w:rPr>
              <w:t>Part A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106B6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/ 2 = </w:t>
            </w:r>
            <w:r w:rsidRPr="00A85257">
              <w:rPr>
                <w:b/>
                <w:color w:val="FF0000"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%</w:t>
            </w:r>
          </w:p>
        </w:tc>
      </w:tr>
      <w:tr w:rsidR="008F79CA" w:rsidTr="0027344C">
        <w:trPr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-120"/>
                <w:tab w:val="left" w:pos="0"/>
                <w:tab w:val="left" w:pos="510"/>
              </w:tabs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ab/>
              <w:t>Is there a site-specific plan that addresses how the Pre-Startup Safety Review Program requirements will be deve</w:t>
            </w:r>
            <w:r w:rsidR="00D50C1F">
              <w:rPr>
                <w:sz w:val="20"/>
                <w:szCs w:val="20"/>
              </w:rPr>
              <w:t xml:space="preserve">loped and maintained, including, </w:t>
            </w:r>
            <w:r w:rsidR="00D50C1F">
              <w:rPr>
                <w:iCs/>
                <w:sz w:val="20"/>
              </w:rPr>
              <w:t>documenting the names of person(s) who are members of the team with overall responsibility for the development, implementation and integration of the Pre-Startup Safety Review Program Requirements?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27344C">
        <w:trPr>
          <w:trHeight w:val="720"/>
        </w:trPr>
        <w:tc>
          <w:tcPr>
            <w:tcW w:w="7920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510"/>
                <w:tab w:val="left" w:pos="1440"/>
              </w:tabs>
              <w:ind w:left="510" w:right="78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ab/>
              <w:t>Is there a site-specific policy or procedure that addresses how Pre-Startup Safety Review Program documentation is controlled to ensure that the most current information is in circulation and use?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459.95341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F79CA" w:rsidTr="00B8549A">
        <w:tc>
          <w:tcPr>
            <w:tcW w:w="10530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Notes/Comments Pertaining to Responses to Questions under Issue </w:t>
            </w:r>
            <w:r w:rsidR="00106B66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D50C1F" w:rsidRDefault="00D50C1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7C39CA" w:rsidRDefault="007C3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7C39CA" w:rsidRDefault="007C3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F79CA" w:rsidTr="00B8549A">
        <w:tblPrEx>
          <w:tblBorders>
            <w:top w:val="single" w:sz="6" w:space="0" w:color="000000"/>
            <w:left w:val="double" w:sz="6" w:space="0" w:color="auto"/>
            <w:bottom w:val="single" w:sz="6" w:space="0" w:color="000000"/>
            <w:right w:val="double" w:sz="6" w:space="0" w:color="auto"/>
          </w:tblBorders>
        </w:tblPrEx>
        <w:tc>
          <w:tcPr>
            <w:tcW w:w="10530" w:type="dxa"/>
            <w:gridSpan w:val="8"/>
            <w:tcBorders>
              <w:bottom w:val="double" w:sz="6" w:space="0" w:color="auto"/>
            </w:tcBorders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Procedure/Policy Review Notes/Comments: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7C39CA" w:rsidRDefault="007C3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F79CA" w:rsidRDefault="008F79CA">
      <w:pPr>
        <w:tabs>
          <w:tab w:val="left" w:pos="-1200"/>
          <w:tab w:val="left" w:pos="-720"/>
          <w:tab w:val="left" w:pos="0"/>
          <w:tab w:val="left" w:pos="510"/>
          <w:tab w:val="left" w:pos="1440"/>
        </w:tabs>
        <w:rPr>
          <w:szCs w:val="20"/>
        </w:rPr>
      </w:pPr>
    </w:p>
    <w:p w:rsidR="007C39CA" w:rsidRDefault="007C39CA">
      <w:r>
        <w:rPr>
          <w:b/>
          <w:bCs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368"/>
        <w:gridCol w:w="4752"/>
        <w:gridCol w:w="1260"/>
        <w:gridCol w:w="18"/>
        <w:gridCol w:w="612"/>
        <w:gridCol w:w="630"/>
        <w:gridCol w:w="378"/>
        <w:gridCol w:w="252"/>
        <w:gridCol w:w="630"/>
      </w:tblGrid>
      <w:tr w:rsidR="008F79CA" w:rsidTr="008177F5">
        <w:trPr>
          <w:trHeight w:val="720"/>
        </w:trPr>
        <w:tc>
          <w:tcPr>
            <w:tcW w:w="10440" w:type="dxa"/>
            <w:gridSpan w:val="10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pStyle w:val="Heading2"/>
              <w:spacing w:after="0"/>
              <w:rPr>
                <w:color w:val="auto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color w:val="auto"/>
              </w:rPr>
              <w:t>B.  ON-SITE INSPECTION - RECORDS AUDIT</w:t>
            </w:r>
          </w:p>
        </w:tc>
      </w:tr>
      <w:tr w:rsidR="008B467F" w:rsidTr="007A0374">
        <w:trPr>
          <w:trHeight w:val="720"/>
        </w:trPr>
        <w:tc>
          <w:tcPr>
            <w:tcW w:w="7920" w:type="dxa"/>
            <w:gridSpan w:val="4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B467F" w:rsidRDefault="008B467F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1)</w:t>
            </w:r>
            <w:r>
              <w:rPr>
                <w:b/>
                <w:bCs/>
                <w:sz w:val="20"/>
                <w:szCs w:val="20"/>
              </w:rPr>
              <w:tab/>
              <w:t xml:space="preserve">REVIEW 1 TO 4 ISSUED PRE-STARTUP SAFETY REVIEWS </w:t>
            </w:r>
          </w:p>
          <w:p w:rsidR="008B467F" w:rsidRDefault="008B467F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List on the Following Table:</w:t>
            </w:r>
            <w:r>
              <w:rPr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252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B467F" w:rsidRPr="007902F8" w:rsidRDefault="008B467F" w:rsidP="008B467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spacing w:after="58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B467F">
              <w:rPr>
                <w:b/>
                <w:bCs/>
                <w:sz w:val="20"/>
                <w:szCs w:val="20"/>
              </w:rPr>
              <w:t>NAC 459.95425</w:t>
            </w:r>
          </w:p>
        </w:tc>
      </w:tr>
      <w:tr w:rsidR="000232D9" w:rsidTr="008177F5">
        <w:trPr>
          <w:trHeight w:val="720"/>
        </w:trPr>
        <w:tc>
          <w:tcPr>
            <w:tcW w:w="7920" w:type="dxa"/>
            <w:gridSpan w:val="4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2D9" w:rsidRPr="008B467F" w:rsidRDefault="000232D9" w:rsidP="00FC1BCB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 w:rsidRPr="008B467F">
              <w:rPr>
                <w:b/>
                <w:i/>
                <w:sz w:val="20"/>
                <w:szCs w:val="20"/>
              </w:rPr>
              <w:t>Item #1</w:t>
            </w:r>
            <w:r w:rsidR="008B467F">
              <w:rPr>
                <w:b/>
                <w:i/>
                <w:sz w:val="20"/>
                <w:szCs w:val="20"/>
              </w:rPr>
              <w:t xml:space="preserve"> Completion Score – Weighted 8</w:t>
            </w:r>
            <w:r w:rsidRPr="008B467F">
              <w:rPr>
                <w:b/>
                <w:i/>
                <w:sz w:val="20"/>
                <w:szCs w:val="20"/>
              </w:rPr>
              <w:t>0% of Part B</w:t>
            </w:r>
          </w:p>
        </w:tc>
        <w:tc>
          <w:tcPr>
            <w:tcW w:w="252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232D9" w:rsidRPr="008B467F" w:rsidRDefault="000232D9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b/>
                <w:bCs/>
                <w:sz w:val="20"/>
                <w:szCs w:val="20"/>
              </w:rPr>
            </w:pPr>
            <w:r w:rsidRPr="008B467F">
              <w:rPr>
                <w:b/>
                <w:bCs/>
                <w:sz w:val="20"/>
                <w:szCs w:val="20"/>
              </w:rPr>
              <w:t xml:space="preserve">x / 4 = </w:t>
            </w:r>
            <w:r w:rsidRPr="008B467F">
              <w:rPr>
                <w:b/>
                <w:bCs/>
                <w:color w:val="FF0000"/>
                <w:sz w:val="20"/>
                <w:szCs w:val="20"/>
              </w:rPr>
              <w:t>xx</w:t>
            </w:r>
            <w:r w:rsidRPr="008B467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8F79CA" w:rsidTr="000232D9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PSSR ID #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Approval Date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Startup Date</w:t>
            </w:r>
          </w:p>
        </w:tc>
      </w:tr>
      <w:tr w:rsidR="008F79CA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Inquiry/Observation</w:t>
            </w:r>
          </w:p>
        </w:tc>
        <w:tc>
          <w:tcPr>
            <w:tcW w:w="2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E9410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Response</w:t>
            </w:r>
            <w:r w:rsidR="008F79CA">
              <w:rPr>
                <w:b/>
                <w:bCs/>
                <w:sz w:val="20"/>
                <w:szCs w:val="20"/>
              </w:rPr>
              <w:t xml:space="preserve"> Code :</w:t>
            </w: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ab/>
              <w:t>Is there documented evidence that any installed equipment and materials were confirmed to be in accordance with design specifications prior to introducing a substance into the process?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ab/>
              <w:t>Is there documented evidence that any installed instruments and controls were confirmed to be in accordance with design specifications prior to introducing substance into the process?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ab/>
              <w:t>Is there documented evidence that any construction work was confirmed to be in accordance with design specifications prior to introducing a substance into the process?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ab/>
              <w:t>Is there documented evidence that the SOPs were confirmed to be in place and adequate prior to introducing a substance into the process?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ab/>
              <w:t>Is there documented evidence that the SWPs were confirmed to be in place and adequate prior to introducing a substance into the process?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ab/>
              <w:t>Is there documented evidence that the Maintenance Procedures were confirmed to be in place and adequate prior to introducing substance into the process?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>
              <w:rPr>
                <w:sz w:val="20"/>
                <w:szCs w:val="20"/>
              </w:rPr>
              <w:tab/>
              <w:t>Is there documented evidence that the Emergency Procedures, was confirmed to be in place and adequate prior to introducing a substance into the process?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h.</w:t>
            </w:r>
            <w:r>
              <w:rPr>
                <w:sz w:val="20"/>
                <w:szCs w:val="20"/>
              </w:rPr>
              <w:tab/>
              <w:t>Is there documented evidence that a Process Hazards Analysis (PHA) was performed prior to introducing a substance into the process?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ab/>
              <w:t>Is there documented evidence that all recommendations resulting from the PHA were resolved or implemented prior to startup of the process?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ab/>
              <w:t>Is there documented evidence that a Management of Change (MOC) review was performed for a modified process, and that all MOC requirements were met, prior to introducing a substance into the process?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ab/>
            </w:r>
            <w:r>
              <w:rPr>
                <w:kern w:val="6"/>
                <w:sz w:val="20"/>
                <w:szCs w:val="20"/>
              </w:rPr>
              <w:t>Is there documented evidence that training was completed for each employee involved in operating and maintaining the process prior to their working in the process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>
        <w:trPr>
          <w:trHeight w:val="720"/>
        </w:trPr>
        <w:tc>
          <w:tcPr>
            <w:tcW w:w="792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  <w:r>
              <w:rPr>
                <w:sz w:val="20"/>
                <w:szCs w:val="20"/>
              </w:rPr>
              <w:tab/>
              <w:t xml:space="preserve">Based on the Response Codes used to complete items </w:t>
            </w:r>
            <w:r w:rsidR="00FD3E97">
              <w:rPr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a</w:t>
            </w:r>
            <w:r w:rsidR="00FD3E97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</w:t>
            </w:r>
            <w:r w:rsidR="00FD3E9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D3E97">
              <w:rPr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k</w:t>
            </w:r>
            <w:r w:rsidR="00FD3E97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above, is it possible to confirm that the PSSR was performed in accordance with program requirements?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9CA" w:rsidTr="008177F5">
        <w:tblPrEx>
          <w:tblBorders>
            <w:top w:val="sing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440" w:type="dxa"/>
            <w:gridSpan w:val="10"/>
            <w:tcBorders>
              <w:bottom w:val="single" w:sz="12" w:space="0" w:color="000000"/>
            </w:tcBorders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Responses to Questions under Issue 1):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F79CA" w:rsidTr="008177F5">
        <w:trPr>
          <w:trHeight w:val="720"/>
        </w:trPr>
        <w:tc>
          <w:tcPr>
            <w:tcW w:w="7938" w:type="dxa"/>
            <w:gridSpan w:val="5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nil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28" w:hanging="5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</w:t>
            </w:r>
            <w:r>
              <w:rPr>
                <w:b/>
                <w:bCs/>
                <w:sz w:val="20"/>
                <w:szCs w:val="20"/>
              </w:rPr>
              <w:tab/>
              <w:t>PRE-STARTUP SAFETY REVIEWS COMPLETED</w:t>
            </w:r>
          </w:p>
        </w:tc>
        <w:tc>
          <w:tcPr>
            <w:tcW w:w="16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 Ref.</w:t>
            </w:r>
          </w:p>
        </w:tc>
        <w:tc>
          <w:tcPr>
            <w:tcW w:w="8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Resp. Code</w:t>
            </w:r>
          </w:p>
        </w:tc>
      </w:tr>
      <w:tr w:rsidR="00B608BD" w:rsidTr="008177F5">
        <w:trPr>
          <w:trHeight w:val="720"/>
        </w:trPr>
        <w:tc>
          <w:tcPr>
            <w:tcW w:w="7938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B608BD" w:rsidRPr="008B467F" w:rsidRDefault="00B608BD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 w:val="20"/>
                <w:szCs w:val="20"/>
              </w:rPr>
            </w:pPr>
            <w:r w:rsidRPr="008B467F">
              <w:rPr>
                <w:b/>
                <w:i/>
                <w:sz w:val="20"/>
                <w:szCs w:val="20"/>
              </w:rPr>
              <w:t xml:space="preserve">Item #2 Completion Score – Weighted </w:t>
            </w:r>
            <w:r w:rsidR="008B467F">
              <w:rPr>
                <w:b/>
                <w:i/>
                <w:sz w:val="20"/>
                <w:szCs w:val="20"/>
              </w:rPr>
              <w:t>2</w:t>
            </w:r>
            <w:r w:rsidRPr="008B467F">
              <w:rPr>
                <w:b/>
                <w:i/>
                <w:sz w:val="20"/>
                <w:szCs w:val="20"/>
              </w:rPr>
              <w:t>0% of Part B</w:t>
            </w:r>
          </w:p>
        </w:tc>
        <w:tc>
          <w:tcPr>
            <w:tcW w:w="250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608BD" w:rsidRPr="008B467F" w:rsidRDefault="00B608BD" w:rsidP="00CC79C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jc w:val="center"/>
              <w:rPr>
                <w:b/>
                <w:bCs/>
                <w:sz w:val="20"/>
                <w:szCs w:val="20"/>
              </w:rPr>
            </w:pPr>
            <w:r w:rsidRPr="008B467F">
              <w:rPr>
                <w:b/>
                <w:bCs/>
                <w:sz w:val="20"/>
                <w:szCs w:val="20"/>
              </w:rPr>
              <w:t xml:space="preserve">x / 1 = </w:t>
            </w:r>
            <w:r w:rsidRPr="008B467F">
              <w:rPr>
                <w:b/>
                <w:bCs/>
                <w:color w:val="FF0000"/>
                <w:sz w:val="20"/>
                <w:szCs w:val="20"/>
              </w:rPr>
              <w:t>xx</w:t>
            </w:r>
            <w:r w:rsidRPr="008B467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8F79CA" w:rsidTr="00B608BD">
        <w:trPr>
          <w:trHeight w:val="720"/>
        </w:trPr>
        <w:tc>
          <w:tcPr>
            <w:tcW w:w="7938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8F79CA" w:rsidRDefault="00FE6E42">
            <w:pPr>
              <w:tabs>
                <w:tab w:val="left" w:pos="-1200"/>
                <w:tab w:val="left" w:pos="-720"/>
                <w:tab w:val="left" w:pos="510"/>
                <w:tab w:val="left" w:pos="1440"/>
              </w:tabs>
              <w:ind w:left="510" w:hanging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bookmarkStart w:id="0" w:name="_GoBack"/>
            <w:bookmarkEnd w:id="0"/>
            <w:r w:rsidR="008F79CA">
              <w:rPr>
                <w:sz w:val="20"/>
                <w:szCs w:val="20"/>
              </w:rPr>
              <w:t>.</w:t>
            </w:r>
            <w:r w:rsidR="008F79CA">
              <w:rPr>
                <w:sz w:val="20"/>
                <w:szCs w:val="20"/>
              </w:rPr>
              <w:tab/>
              <w:t>Have PSSRs been completed for circumstances requiring such?  (Answer is limited to auditor’s observations and inquiries.  List any activities for which a PSSR was not conducted as required.)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459.95425(1)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</w:tr>
      <w:tr w:rsidR="008F79CA">
        <w:tc>
          <w:tcPr>
            <w:tcW w:w="10440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Notes/Comments Pertaining to Responses to Questions under Issue 2):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ED3963" w:rsidRDefault="00ED396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ED3963" w:rsidRDefault="00ED396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F79CA">
        <w:tblPrEx>
          <w:tblBorders>
            <w:top w:val="sing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440" w:type="dxa"/>
            <w:gridSpan w:val="10"/>
          </w:tcPr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On-Site Inspection Notes/Comments:</w:t>
            </w: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8F79CA" w:rsidRDefault="008F79CA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F79CA" w:rsidRDefault="008F79CA"/>
    <w:sectPr w:rsidR="008F79C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20" w:right="864" w:bottom="720" w:left="864" w:header="576" w:footer="28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85" w:rsidRDefault="00DF3985">
      <w:r>
        <w:separator/>
      </w:r>
    </w:p>
  </w:endnote>
  <w:endnote w:type="continuationSeparator" w:id="0">
    <w:p w:rsidR="00DF3985" w:rsidRDefault="00DF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6A" w:rsidRDefault="0056756A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 (Point Valve): Y = Yes (1), N = No (0), NA = Not Applicable (Not Scored), U = Undetermined (0), </w:t>
    </w:r>
  </w:p>
  <w:p w:rsidR="0056756A" w:rsidRDefault="0056756A">
    <w:pPr>
      <w:tabs>
        <w:tab w:val="left" w:pos="9900"/>
      </w:tabs>
      <w:ind w:right="720"/>
    </w:pPr>
    <w:r>
      <w:rPr>
        <w:rStyle w:val="PageNumber"/>
        <w:sz w:val="18"/>
        <w:szCs w:val="18"/>
      </w:rPr>
      <w:t xml:space="preserve">P = Partially Satisfied (½), NR = Not Reviewed (Not Scored), R = Reviewed (1) </w:t>
    </w:r>
    <w:r>
      <w:rPr>
        <w:rStyle w:val="PageNumber"/>
        <w:sz w:val="18"/>
        <w:szCs w:val="18"/>
      </w:rPr>
      <w:tab/>
    </w:r>
    <w:r>
      <w:rPr>
        <w:sz w:val="18"/>
        <w:szCs w:val="16"/>
      </w:rPr>
      <w:t>VIII-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FE6E42">
      <w:rPr>
        <w:rStyle w:val="PageNumber"/>
        <w:noProof/>
        <w:sz w:val="18"/>
      </w:rPr>
      <w:t>5</w:t>
    </w:r>
    <w:r>
      <w:rPr>
        <w:rStyle w:val="PageNumber"/>
        <w:sz w:val="18"/>
      </w:rPr>
      <w:fldChar w:fldCharType="end"/>
    </w:r>
  </w:p>
  <w:p w:rsidR="0056756A" w:rsidRDefault="005675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6A" w:rsidRDefault="0056756A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 (Point Valve): Y = Yes (1), N = No (0), NA = Not Applicable (Not Scored), U = Undetermined (0), </w:t>
    </w:r>
  </w:p>
  <w:p w:rsidR="0056756A" w:rsidRDefault="0056756A">
    <w:pPr>
      <w:tabs>
        <w:tab w:val="left" w:pos="9900"/>
      </w:tabs>
      <w:ind w:right="720"/>
    </w:pPr>
    <w:r>
      <w:rPr>
        <w:rStyle w:val="PageNumber"/>
        <w:sz w:val="18"/>
        <w:szCs w:val="18"/>
      </w:rPr>
      <w:t xml:space="preserve">P = Partially Satisfied (½), NR = Not Reviewed (Not Scored), R = Reviewed (1) </w:t>
    </w:r>
    <w:r>
      <w:rPr>
        <w:rStyle w:val="PageNumber"/>
        <w:sz w:val="18"/>
        <w:szCs w:val="18"/>
      </w:rPr>
      <w:tab/>
    </w:r>
    <w:r>
      <w:rPr>
        <w:sz w:val="18"/>
        <w:szCs w:val="16"/>
      </w:rPr>
      <w:t>VIII-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FE6E42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:rsidR="0056756A" w:rsidRDefault="00567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85" w:rsidRDefault="00DF3985">
      <w:r>
        <w:separator/>
      </w:r>
    </w:p>
  </w:footnote>
  <w:footnote w:type="continuationSeparator" w:id="0">
    <w:p w:rsidR="00DF3985" w:rsidRDefault="00DF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6A" w:rsidRDefault="0056756A"/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5058"/>
      <w:gridCol w:w="2250"/>
      <w:gridCol w:w="3132"/>
    </w:tblGrid>
    <w:tr w:rsidR="0056756A">
      <w:tc>
        <w:tcPr>
          <w:tcW w:w="5058" w:type="dxa"/>
        </w:tcPr>
        <w:p w:rsidR="0056756A" w:rsidRDefault="0056756A">
          <w:pPr>
            <w:tabs>
              <w:tab w:val="left" w:pos="2160"/>
            </w:tabs>
            <w:ind w:right="108"/>
            <w:rPr>
              <w:b/>
            </w:rPr>
          </w:pPr>
          <w:r>
            <w:rPr>
              <w:b/>
              <w:bCs/>
            </w:rPr>
            <w:t>VIII.  Pre-Startup Safety Review Program</w:t>
          </w:r>
        </w:p>
        <w:p w:rsidR="0056756A" w:rsidRDefault="0056756A">
          <w:pPr>
            <w:tabs>
              <w:tab w:val="left" w:pos="2160"/>
            </w:tabs>
            <w:ind w:right="108"/>
            <w:rPr>
              <w:b/>
              <w:bCs/>
              <w:sz w:val="20"/>
              <w:szCs w:val="20"/>
            </w:rPr>
          </w:pPr>
          <w:smartTag w:uri="urn:schemas-microsoft-com:office:smarttags" w:element="State">
            <w:smartTag w:uri="urn:schemas-microsoft-com:office:smarttags" w:element="place">
              <w:r>
                <w:rPr>
                  <w:b/>
                  <w:sz w:val="20"/>
                  <w:szCs w:val="20"/>
                </w:rPr>
                <w:t>Nevada</w:t>
              </w:r>
            </w:smartTag>
          </w:smartTag>
          <w:r>
            <w:rPr>
              <w:b/>
              <w:sz w:val="20"/>
              <w:szCs w:val="20"/>
            </w:rPr>
            <w:t xml:space="preserve"> Division of Environmental Protection</w:t>
          </w:r>
        </w:p>
        <w:p w:rsidR="0056756A" w:rsidRDefault="0056756A">
          <w:pPr>
            <w:ind w:right="72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Chemical Accident Prevention Program</w:t>
          </w:r>
        </w:p>
        <w:p w:rsidR="0056756A" w:rsidRDefault="0056756A">
          <w:pPr>
            <w:tabs>
              <w:tab w:val="left" w:pos="2160"/>
            </w:tabs>
            <w:ind w:right="108"/>
            <w:rPr>
              <w:color w:val="FF000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Element Audit Checklist</w:t>
          </w:r>
        </w:p>
      </w:tc>
      <w:tc>
        <w:tcPr>
          <w:tcW w:w="2250" w:type="dxa"/>
          <w:vAlign w:val="center"/>
        </w:tcPr>
        <w:p w:rsidR="0056756A" w:rsidRDefault="00755689">
          <w:pPr>
            <w:tabs>
              <w:tab w:val="left" w:pos="2160"/>
            </w:tabs>
            <w:ind w:right="108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3831F2E8" wp14:editId="6F407A08">
                <wp:extent cx="933450" cy="590550"/>
                <wp:effectExtent l="0" t="0" r="0" b="0"/>
                <wp:docPr id="1" name="Picture 2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2" w:type="dxa"/>
        </w:tcPr>
        <w:p w:rsidR="002B0BCE" w:rsidRDefault="00755689" w:rsidP="002B0BCE">
          <w:pPr>
            <w:pStyle w:val="Header"/>
            <w:jc w:val="right"/>
            <w:rPr>
              <w:b/>
              <w:sz w:val="18"/>
              <w:szCs w:val="18"/>
            </w:rPr>
          </w:pPr>
          <w:r w:rsidRPr="00BC26AF">
            <w:rPr>
              <w:b/>
              <w:sz w:val="18"/>
              <w:szCs w:val="18"/>
            </w:rPr>
            <w:t>Revision 2</w:t>
          </w:r>
          <w:r w:rsidR="002B0BCE" w:rsidRPr="00BC26AF">
            <w:rPr>
              <w:b/>
              <w:sz w:val="18"/>
              <w:szCs w:val="18"/>
            </w:rPr>
            <w:t xml:space="preserve">, </w:t>
          </w:r>
          <w:r w:rsidR="00BC26AF" w:rsidRPr="00BC26AF">
            <w:rPr>
              <w:b/>
              <w:sz w:val="18"/>
              <w:szCs w:val="18"/>
            </w:rPr>
            <w:t>09/</w:t>
          </w:r>
          <w:r w:rsidR="00BC26AF">
            <w:rPr>
              <w:b/>
              <w:sz w:val="18"/>
              <w:szCs w:val="18"/>
            </w:rPr>
            <w:t>08/2016</w:t>
          </w:r>
        </w:p>
        <w:p w:rsidR="0056756A" w:rsidRDefault="0056756A">
          <w:pPr>
            <w:pStyle w:val="Header"/>
            <w:jc w:val="right"/>
            <w:rPr>
              <w:b/>
              <w:sz w:val="20"/>
              <w:szCs w:val="20"/>
            </w:rPr>
          </w:pPr>
        </w:p>
        <w:p w:rsidR="0056756A" w:rsidRDefault="0056756A">
          <w:pPr>
            <w:tabs>
              <w:tab w:val="left" w:pos="2160"/>
            </w:tabs>
            <w:ind w:right="108"/>
            <w:jc w:val="right"/>
            <w:rPr>
              <w:szCs w:val="20"/>
            </w:rPr>
          </w:pPr>
        </w:p>
      </w:tc>
    </w:tr>
  </w:tbl>
  <w:p w:rsidR="0056756A" w:rsidRDefault="0056756A">
    <w:pPr>
      <w:pStyle w:val="Header"/>
      <w:rPr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A0" w:firstRow="1" w:lastRow="0" w:firstColumn="1" w:lastColumn="0" w:noHBand="0" w:noVBand="0"/>
    </w:tblPr>
    <w:tblGrid>
      <w:gridCol w:w="7650"/>
      <w:gridCol w:w="2790"/>
    </w:tblGrid>
    <w:tr w:rsidR="0056756A">
      <w:tc>
        <w:tcPr>
          <w:tcW w:w="7650" w:type="dxa"/>
        </w:tcPr>
        <w:p w:rsidR="0056756A" w:rsidRDefault="0056756A">
          <w:pPr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VIII.  Pre-Startup Safety Review Program</w:t>
          </w:r>
        </w:p>
        <w:p w:rsidR="0056756A" w:rsidRDefault="0056756A">
          <w:pPr>
            <w:jc w:val="center"/>
            <w:rPr>
              <w:b/>
              <w:bCs/>
              <w:sz w:val="28"/>
              <w:szCs w:val="28"/>
            </w:rPr>
          </w:pPr>
          <w:smartTag w:uri="urn:schemas-microsoft-com:office:smarttags" w:element="place">
            <w:smartTag w:uri="urn:schemas-microsoft-com:office:smarttags" w:element="State">
              <w:r>
                <w:rPr>
                  <w:b/>
                  <w:bCs/>
                  <w:sz w:val="28"/>
                  <w:szCs w:val="28"/>
                </w:rPr>
                <w:t>Nevada</w:t>
              </w:r>
            </w:smartTag>
          </w:smartTag>
          <w:r>
            <w:rPr>
              <w:b/>
              <w:bCs/>
              <w:sz w:val="28"/>
              <w:szCs w:val="28"/>
            </w:rPr>
            <w:t xml:space="preserve"> Division of Environmental Protection</w:t>
          </w:r>
        </w:p>
        <w:p w:rsidR="0056756A" w:rsidRDefault="0056756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Chemical Accident Prevention Program</w:t>
          </w:r>
        </w:p>
        <w:p w:rsidR="0056756A" w:rsidRDefault="0056756A">
          <w:pPr>
            <w:jc w:val="center"/>
            <w:rPr>
              <w:vanish/>
              <w:color w:val="FF0000"/>
            </w:rPr>
          </w:pPr>
        </w:p>
        <w:p w:rsidR="0056756A" w:rsidRDefault="0056756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color w:val="FF0000"/>
              <w:sz w:val="28"/>
              <w:szCs w:val="28"/>
            </w:rPr>
            <w:t>Element Audit Checklist</w:t>
          </w:r>
        </w:p>
      </w:tc>
      <w:tc>
        <w:tcPr>
          <w:tcW w:w="2790" w:type="dxa"/>
          <w:vAlign w:val="center"/>
        </w:tcPr>
        <w:p w:rsidR="0056756A" w:rsidRDefault="00755689">
          <w:pPr>
            <w:pStyle w:val="Header"/>
            <w:jc w:val="right"/>
            <w:rPr>
              <w:b/>
              <w:sz w:val="18"/>
              <w:szCs w:val="18"/>
            </w:rPr>
          </w:pPr>
          <w:r w:rsidRPr="00A1027C">
            <w:rPr>
              <w:b/>
              <w:sz w:val="18"/>
              <w:szCs w:val="18"/>
            </w:rPr>
            <w:t>Revision 2</w:t>
          </w:r>
          <w:r w:rsidR="0056756A" w:rsidRPr="00A1027C">
            <w:rPr>
              <w:b/>
              <w:sz w:val="18"/>
              <w:szCs w:val="18"/>
            </w:rPr>
            <w:t xml:space="preserve">, </w:t>
          </w:r>
          <w:r w:rsidR="00A1027C" w:rsidRPr="00A1027C">
            <w:rPr>
              <w:b/>
              <w:sz w:val="18"/>
              <w:szCs w:val="18"/>
            </w:rPr>
            <w:t>0</w:t>
          </w:r>
          <w:r w:rsidR="00A1027C">
            <w:rPr>
              <w:b/>
              <w:sz w:val="18"/>
              <w:szCs w:val="18"/>
            </w:rPr>
            <w:t>9/08/2016</w:t>
          </w:r>
        </w:p>
        <w:p w:rsidR="0056756A" w:rsidRDefault="00755689">
          <w:pPr>
            <w:jc w:val="right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786F587" wp14:editId="3F861A14">
                <wp:extent cx="1285875" cy="819150"/>
                <wp:effectExtent l="0" t="0" r="9525" b="0"/>
                <wp:docPr id="2" name="Picture 1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756A" w:rsidRDefault="0056756A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504"/>
    <w:multiLevelType w:val="singleLevel"/>
    <w:tmpl w:val="2C2C07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4C452795"/>
    <w:multiLevelType w:val="singleLevel"/>
    <w:tmpl w:val="702EFB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618A48FB"/>
    <w:multiLevelType w:val="singleLevel"/>
    <w:tmpl w:val="2A02DF3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7E9E499B"/>
    <w:multiLevelType w:val="singleLevel"/>
    <w:tmpl w:val="E47AA4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63"/>
    <w:rsid w:val="000232D9"/>
    <w:rsid w:val="00106B66"/>
    <w:rsid w:val="0017640C"/>
    <w:rsid w:val="00240207"/>
    <w:rsid w:val="00260242"/>
    <w:rsid w:val="0027344C"/>
    <w:rsid w:val="002B0BCE"/>
    <w:rsid w:val="002D333E"/>
    <w:rsid w:val="002D72D7"/>
    <w:rsid w:val="00341E97"/>
    <w:rsid w:val="0037757F"/>
    <w:rsid w:val="00412F19"/>
    <w:rsid w:val="00476F71"/>
    <w:rsid w:val="0056756A"/>
    <w:rsid w:val="0060753A"/>
    <w:rsid w:val="006C7C43"/>
    <w:rsid w:val="006E4E07"/>
    <w:rsid w:val="00755689"/>
    <w:rsid w:val="00775B66"/>
    <w:rsid w:val="00797D15"/>
    <w:rsid w:val="007C39CA"/>
    <w:rsid w:val="008177F5"/>
    <w:rsid w:val="008217C6"/>
    <w:rsid w:val="008B161B"/>
    <w:rsid w:val="008B467F"/>
    <w:rsid w:val="008F79CA"/>
    <w:rsid w:val="008F7F0F"/>
    <w:rsid w:val="009345EF"/>
    <w:rsid w:val="00A1027C"/>
    <w:rsid w:val="00A347E0"/>
    <w:rsid w:val="00B608BD"/>
    <w:rsid w:val="00B8549A"/>
    <w:rsid w:val="00BC26AF"/>
    <w:rsid w:val="00C663D0"/>
    <w:rsid w:val="00D50C1F"/>
    <w:rsid w:val="00DB4008"/>
    <w:rsid w:val="00DF3985"/>
    <w:rsid w:val="00E9410A"/>
    <w:rsid w:val="00ED3963"/>
    <w:rsid w:val="00F252E4"/>
    <w:rsid w:val="00FC1BCB"/>
    <w:rsid w:val="00FD3997"/>
    <w:rsid w:val="00FD3E97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bCs/>
      <w:color w:val="FF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  <w:szCs w:val="36"/>
    </w:rPr>
  </w:style>
  <w:style w:type="character" w:styleId="PageNumber">
    <w:name w:val="page number"/>
    <w:rPr>
      <w:rFonts w:cs="Times New Roman"/>
    </w:rPr>
  </w:style>
  <w:style w:type="table" w:styleId="TableGrid">
    <w:name w:val="Table Grid"/>
    <w:basedOn w:val="TableNormal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5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1"/>
    </w:pPr>
    <w:rPr>
      <w:b/>
      <w:bCs/>
      <w:color w:val="FF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6984"/>
      </w:tabs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ind w:right="-720"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200"/>
        <w:tab w:val="left" w:pos="-720"/>
        <w:tab w:val="left" w:pos="0"/>
        <w:tab w:val="left" w:pos="510"/>
        <w:tab w:val="left" w:pos="1440"/>
      </w:tabs>
    </w:pPr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  <w:szCs w:val="36"/>
    </w:rPr>
  </w:style>
  <w:style w:type="character" w:styleId="PageNumber">
    <w:name w:val="page number"/>
    <w:rPr>
      <w:rFonts w:cs="Times New Roman"/>
    </w:rPr>
  </w:style>
  <w:style w:type="table" w:styleId="TableGrid">
    <w:name w:val="Table Grid"/>
    <w:basedOn w:val="TableNormal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5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1127</Words>
  <Characters>6427</Characters>
  <Application>Microsoft Office Word</Application>
  <DocSecurity>2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PSSR Checklist</vt:lpstr>
    </vt:vector>
  </TitlesOfParts>
  <Company>Nevada Division of Environmental Protection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PSSR Checklist</dc:title>
  <dc:creator>CAPP</dc:creator>
  <cp:lastModifiedBy>Keri Noack</cp:lastModifiedBy>
  <cp:revision>31</cp:revision>
  <cp:lastPrinted>2009-05-27T15:00:00Z</cp:lastPrinted>
  <dcterms:created xsi:type="dcterms:W3CDTF">2015-09-23T15:09:00Z</dcterms:created>
  <dcterms:modified xsi:type="dcterms:W3CDTF">2016-09-09T19:17:00Z</dcterms:modified>
</cp:coreProperties>
</file>